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20FC" w14:textId="77777777" w:rsidR="00E9796E" w:rsidRDefault="00E9796E" w:rsidP="001C6F3A">
      <w:pPr>
        <w:ind w:left="120"/>
        <w:jc w:val="both"/>
        <w:rPr>
          <w:b/>
          <w:color w:val="0070BF"/>
          <w:w w:val="95"/>
          <w:lang w:val="es-ES"/>
        </w:rPr>
      </w:pPr>
    </w:p>
    <w:p w14:paraId="56E9523E" w14:textId="77777777" w:rsidR="00E9796E" w:rsidRDefault="00E9796E" w:rsidP="001C6F3A">
      <w:pPr>
        <w:ind w:left="120"/>
        <w:jc w:val="both"/>
        <w:rPr>
          <w:b/>
          <w:color w:val="0070BF"/>
          <w:w w:val="95"/>
          <w:lang w:val="es-ES"/>
        </w:rPr>
      </w:pPr>
    </w:p>
    <w:p w14:paraId="74C9E14D" w14:textId="23BE4EFF" w:rsidR="001C6F3A" w:rsidRPr="00BA71F7" w:rsidRDefault="001C6F3A" w:rsidP="001C6F3A">
      <w:pPr>
        <w:ind w:left="120"/>
        <w:jc w:val="both"/>
        <w:rPr>
          <w:b/>
          <w:lang w:val="es-ES"/>
        </w:rPr>
      </w:pPr>
      <w:r w:rsidRPr="00BA71F7">
        <w:rPr>
          <w:b/>
          <w:color w:val="0070BF"/>
          <w:w w:val="95"/>
          <w:lang w:val="es-ES"/>
        </w:rPr>
        <w:t>ANEXO l. CONDICIONES DE PARTICIPACIÓN EN RAID LER / CER.</w:t>
      </w:r>
    </w:p>
    <w:p w14:paraId="7FD52A2D" w14:textId="77777777" w:rsidR="001C6F3A" w:rsidRPr="00BA71F7" w:rsidRDefault="001C6F3A" w:rsidP="001C6F3A">
      <w:pPr>
        <w:pStyle w:val="Textoindependiente"/>
        <w:spacing w:before="4"/>
        <w:rPr>
          <w:b/>
          <w:sz w:val="31"/>
          <w:lang w:val="es-ES"/>
        </w:rPr>
      </w:pPr>
    </w:p>
    <w:p w14:paraId="2FBFED12" w14:textId="77777777" w:rsidR="001C6F3A" w:rsidRPr="00BA71F7" w:rsidRDefault="001C6F3A" w:rsidP="001C6F3A">
      <w:pPr>
        <w:pStyle w:val="Prrafodelista"/>
        <w:numPr>
          <w:ilvl w:val="0"/>
          <w:numId w:val="1"/>
        </w:numPr>
        <w:tabs>
          <w:tab w:val="left" w:pos="489"/>
        </w:tabs>
        <w:spacing w:line="278" w:lineRule="auto"/>
        <w:ind w:right="232" w:hanging="361"/>
        <w:contextualSpacing w:val="0"/>
        <w:jc w:val="both"/>
        <w:rPr>
          <w:sz w:val="23"/>
          <w:lang w:val="es-ES"/>
        </w:rPr>
      </w:pPr>
      <w:r w:rsidRPr="00BA71F7">
        <w:rPr>
          <w:color w:val="010101"/>
          <w:sz w:val="23"/>
          <w:lang w:val="es-ES"/>
        </w:rPr>
        <w:t>Conocemos y aceptamos íntegramente el reglamento del Raid de Orientación y Aventura de la FEDO, las</w:t>
      </w:r>
      <w:r w:rsidRPr="00BA71F7">
        <w:rPr>
          <w:color w:val="010101"/>
          <w:spacing w:val="-18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normas</w:t>
      </w:r>
      <w:r w:rsidRPr="00BA71F7">
        <w:rPr>
          <w:color w:val="010101"/>
          <w:spacing w:val="-8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de</w:t>
      </w:r>
      <w:r w:rsidRPr="00BA71F7">
        <w:rPr>
          <w:color w:val="010101"/>
          <w:spacing w:val="-19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la</w:t>
      </w:r>
      <w:r w:rsidRPr="00BA71F7">
        <w:rPr>
          <w:color w:val="010101"/>
          <w:spacing w:val="-9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LER</w:t>
      </w:r>
      <w:r w:rsidRPr="00BA71F7">
        <w:rPr>
          <w:color w:val="010101"/>
          <w:spacing w:val="-17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(o</w:t>
      </w:r>
      <w:r w:rsidRPr="00BA71F7">
        <w:rPr>
          <w:color w:val="010101"/>
          <w:spacing w:val="-12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CER,</w:t>
      </w:r>
      <w:r w:rsidRPr="00BA71F7">
        <w:rPr>
          <w:color w:val="010101"/>
          <w:spacing w:val="-18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en</w:t>
      </w:r>
      <w:r w:rsidRPr="00BA71F7">
        <w:rPr>
          <w:color w:val="010101"/>
          <w:spacing w:val="-17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su</w:t>
      </w:r>
      <w:r w:rsidRPr="00BA71F7">
        <w:rPr>
          <w:color w:val="010101"/>
          <w:spacing w:val="-12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caso)</w:t>
      </w:r>
      <w:r w:rsidRPr="00BA71F7">
        <w:rPr>
          <w:color w:val="010101"/>
          <w:spacing w:val="4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de</w:t>
      </w:r>
      <w:r w:rsidRPr="00BA71F7">
        <w:rPr>
          <w:color w:val="010101"/>
          <w:spacing w:val="-23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la</w:t>
      </w:r>
      <w:r w:rsidRPr="00BA71F7">
        <w:rPr>
          <w:color w:val="010101"/>
          <w:spacing w:val="-19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temporada</w:t>
      </w:r>
      <w:r w:rsidRPr="00BA71F7">
        <w:rPr>
          <w:color w:val="010101"/>
          <w:spacing w:val="1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y</w:t>
      </w:r>
      <w:r w:rsidRPr="00BA71F7">
        <w:rPr>
          <w:color w:val="010101"/>
          <w:spacing w:val="-16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el</w:t>
      </w:r>
      <w:r w:rsidRPr="00BA71F7">
        <w:rPr>
          <w:color w:val="010101"/>
          <w:spacing w:val="-7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reglamento</w:t>
      </w:r>
      <w:r w:rsidRPr="00BA71F7">
        <w:rPr>
          <w:color w:val="010101"/>
          <w:spacing w:val="9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particular</w:t>
      </w:r>
      <w:r w:rsidRPr="00BA71F7">
        <w:rPr>
          <w:color w:val="010101"/>
          <w:spacing w:val="3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del</w:t>
      </w:r>
      <w:r w:rsidRPr="00BA71F7">
        <w:rPr>
          <w:color w:val="010101"/>
          <w:spacing w:val="-1"/>
          <w:sz w:val="23"/>
          <w:lang w:val="es-ES"/>
        </w:rPr>
        <w:t xml:space="preserve"> </w:t>
      </w:r>
      <w:r w:rsidRPr="00BA71F7">
        <w:rPr>
          <w:color w:val="010101"/>
          <w:sz w:val="23"/>
          <w:lang w:val="es-ES"/>
        </w:rPr>
        <w:t>RAID.</w:t>
      </w:r>
    </w:p>
    <w:p w14:paraId="70F69497" w14:textId="77777777" w:rsidR="001C6F3A" w:rsidRPr="00BA71F7" w:rsidRDefault="001C6F3A" w:rsidP="001C6F3A">
      <w:pPr>
        <w:pStyle w:val="Textoindependiente"/>
        <w:spacing w:before="8"/>
        <w:rPr>
          <w:sz w:val="19"/>
          <w:lang w:val="es-ES"/>
        </w:rPr>
      </w:pPr>
    </w:p>
    <w:p w14:paraId="3EAF68E1" w14:textId="24CB3A66" w:rsidR="001C6F3A" w:rsidRPr="001C6F3A" w:rsidRDefault="001C6F3A" w:rsidP="001C6F3A">
      <w:pPr>
        <w:pStyle w:val="Prrafodelista"/>
        <w:numPr>
          <w:ilvl w:val="0"/>
          <w:numId w:val="1"/>
        </w:numPr>
        <w:tabs>
          <w:tab w:val="left" w:pos="483"/>
        </w:tabs>
        <w:spacing w:line="271" w:lineRule="auto"/>
        <w:ind w:left="483" w:right="214" w:hanging="352"/>
        <w:contextualSpacing w:val="0"/>
        <w:jc w:val="both"/>
        <w:rPr>
          <w:sz w:val="23"/>
          <w:lang w:val="es-ES"/>
        </w:rPr>
      </w:pPr>
      <w:r w:rsidRPr="001C6F3A">
        <w:rPr>
          <w:color w:val="010101"/>
          <w:w w:val="105"/>
          <w:sz w:val="23"/>
          <w:lang w:val="es-ES"/>
        </w:rPr>
        <w:t>Somos</w:t>
      </w:r>
      <w:r w:rsidRPr="001C6F3A">
        <w:rPr>
          <w:color w:val="010101"/>
          <w:spacing w:val="-25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conscientes</w:t>
      </w:r>
      <w:r w:rsidRPr="001C6F3A">
        <w:rPr>
          <w:color w:val="010101"/>
          <w:spacing w:val="-2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que</w:t>
      </w:r>
      <w:r w:rsidRPr="001C6F3A">
        <w:rPr>
          <w:color w:val="010101"/>
          <w:spacing w:val="-1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este</w:t>
      </w:r>
      <w:r w:rsidRPr="001C6F3A">
        <w:rPr>
          <w:color w:val="010101"/>
          <w:spacing w:val="-1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tipo</w:t>
      </w:r>
      <w:r w:rsidRPr="001C6F3A">
        <w:rPr>
          <w:color w:val="010101"/>
          <w:spacing w:val="-2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de</w:t>
      </w:r>
      <w:r w:rsidRPr="001C6F3A">
        <w:rPr>
          <w:color w:val="010101"/>
          <w:spacing w:val="-14"/>
          <w:w w:val="105"/>
          <w:sz w:val="23"/>
          <w:lang w:val="es-ES"/>
        </w:rPr>
        <w:t xml:space="preserve"> </w:t>
      </w:r>
      <w:r w:rsidR="00E9796E" w:rsidRPr="001C6F3A">
        <w:rPr>
          <w:color w:val="010101"/>
          <w:w w:val="105"/>
          <w:sz w:val="23"/>
          <w:lang w:val="es-ES"/>
        </w:rPr>
        <w:t>competiciones, al</w:t>
      </w:r>
      <w:r w:rsidRPr="001C6F3A">
        <w:rPr>
          <w:color w:val="010101"/>
          <w:spacing w:val="-3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desarrollarse</w:t>
      </w:r>
      <w:r w:rsidRPr="001C6F3A">
        <w:rPr>
          <w:color w:val="010101"/>
          <w:spacing w:val="-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</w:t>
      </w:r>
      <w:r w:rsidRPr="001C6F3A">
        <w:rPr>
          <w:color w:val="010101"/>
          <w:spacing w:val="-1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el</w:t>
      </w:r>
      <w:r w:rsidRPr="001C6F3A">
        <w:rPr>
          <w:color w:val="010101"/>
          <w:spacing w:val="-1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medio</w:t>
      </w:r>
      <w:r w:rsidRPr="001C6F3A">
        <w:rPr>
          <w:color w:val="010101"/>
          <w:spacing w:val="-1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natural,</w:t>
      </w:r>
      <w:r w:rsidRPr="001C6F3A">
        <w:rPr>
          <w:color w:val="010101"/>
          <w:spacing w:val="-18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</w:t>
      </w:r>
      <w:r w:rsidRPr="001C6F3A">
        <w:rPr>
          <w:color w:val="010101"/>
          <w:spacing w:val="-1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lugares</w:t>
      </w:r>
      <w:r w:rsidRPr="001C6F3A">
        <w:rPr>
          <w:color w:val="010101"/>
          <w:spacing w:val="-1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de difícil</w:t>
      </w:r>
      <w:r w:rsidRPr="001C6F3A">
        <w:rPr>
          <w:color w:val="010101"/>
          <w:spacing w:val="-1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control</w:t>
      </w:r>
      <w:r w:rsidRPr="001C6F3A">
        <w:rPr>
          <w:color w:val="010101"/>
          <w:spacing w:val="-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y</w:t>
      </w:r>
      <w:r w:rsidRPr="001C6F3A">
        <w:rPr>
          <w:color w:val="010101"/>
          <w:spacing w:val="-1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acceso,</w:t>
      </w:r>
      <w:r w:rsidRPr="001C6F3A">
        <w:rPr>
          <w:color w:val="010101"/>
          <w:spacing w:val="-1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lleva</w:t>
      </w:r>
      <w:r w:rsidRPr="001C6F3A">
        <w:rPr>
          <w:color w:val="010101"/>
          <w:spacing w:val="-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implícito</w:t>
      </w:r>
      <w:r w:rsidRPr="001C6F3A">
        <w:rPr>
          <w:color w:val="010101"/>
          <w:spacing w:val="-1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un</w:t>
      </w:r>
      <w:r w:rsidRPr="001C6F3A">
        <w:rPr>
          <w:color w:val="010101"/>
          <w:spacing w:val="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riesgo</w:t>
      </w:r>
      <w:r w:rsidRPr="001C6F3A">
        <w:rPr>
          <w:color w:val="010101"/>
          <w:spacing w:val="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adicional</w:t>
      </w:r>
      <w:r w:rsidRPr="001C6F3A">
        <w:rPr>
          <w:color w:val="010101"/>
          <w:spacing w:val="5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para</w:t>
      </w:r>
      <w:r w:rsidRPr="001C6F3A">
        <w:rPr>
          <w:color w:val="010101"/>
          <w:spacing w:val="-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los</w:t>
      </w:r>
      <w:r w:rsidRPr="001C6F3A">
        <w:rPr>
          <w:color w:val="010101"/>
          <w:spacing w:val="-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participantes.</w:t>
      </w:r>
      <w:r w:rsidRPr="001C6F3A">
        <w:rPr>
          <w:color w:val="010101"/>
          <w:spacing w:val="-1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</w:t>
      </w:r>
      <w:r w:rsidRPr="001C6F3A">
        <w:rPr>
          <w:color w:val="010101"/>
          <w:spacing w:val="-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virtud</w:t>
      </w:r>
      <w:r w:rsidRPr="001C6F3A">
        <w:rPr>
          <w:color w:val="010101"/>
          <w:spacing w:val="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de</w:t>
      </w:r>
      <w:r w:rsidRPr="001C6F3A">
        <w:rPr>
          <w:color w:val="010101"/>
          <w:spacing w:val="-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ello, asistimos</w:t>
      </w:r>
      <w:r w:rsidRPr="001C6F3A">
        <w:rPr>
          <w:color w:val="010101"/>
          <w:spacing w:val="-3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</w:t>
      </w:r>
      <w:r w:rsidRPr="001C6F3A">
        <w:rPr>
          <w:color w:val="010101"/>
          <w:spacing w:val="-2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voluntad</w:t>
      </w:r>
      <w:r w:rsidRPr="001C6F3A">
        <w:rPr>
          <w:color w:val="010101"/>
          <w:spacing w:val="-2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</w:t>
      </w:r>
      <w:r w:rsidRPr="001C6F3A">
        <w:rPr>
          <w:color w:val="010101"/>
          <w:spacing w:val="-3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iniciativa</w:t>
      </w:r>
      <w:r w:rsidRPr="001C6F3A">
        <w:rPr>
          <w:color w:val="010101"/>
          <w:spacing w:val="-2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propias,</w:t>
      </w:r>
      <w:r w:rsidRPr="001C6F3A">
        <w:rPr>
          <w:color w:val="010101"/>
          <w:spacing w:val="-2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siendo</w:t>
      </w:r>
      <w:r w:rsidRPr="001C6F3A">
        <w:rPr>
          <w:color w:val="010101"/>
          <w:spacing w:val="-1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conscientes</w:t>
      </w:r>
      <w:r w:rsidRPr="001C6F3A">
        <w:rPr>
          <w:color w:val="010101"/>
          <w:spacing w:val="-3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y</w:t>
      </w:r>
      <w:r w:rsidRPr="001C6F3A">
        <w:rPr>
          <w:color w:val="010101"/>
          <w:spacing w:val="-3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asumiendo</w:t>
      </w:r>
      <w:r w:rsidRPr="001C6F3A">
        <w:rPr>
          <w:color w:val="010101"/>
          <w:spacing w:val="-2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los</w:t>
      </w:r>
      <w:r w:rsidRPr="001C6F3A">
        <w:rPr>
          <w:color w:val="010101"/>
          <w:spacing w:val="-3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riesgos</w:t>
      </w:r>
      <w:r w:rsidRPr="001C6F3A">
        <w:rPr>
          <w:color w:val="010101"/>
          <w:spacing w:val="-1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y</w:t>
      </w:r>
      <w:r w:rsidRPr="001C6F3A">
        <w:rPr>
          <w:color w:val="010101"/>
          <w:spacing w:val="-4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consecuencias inherentes</w:t>
      </w:r>
      <w:r w:rsidRPr="001C6F3A">
        <w:rPr>
          <w:color w:val="010101"/>
          <w:spacing w:val="-1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</w:t>
      </w:r>
      <w:r w:rsidRPr="001C6F3A">
        <w:rPr>
          <w:color w:val="010101"/>
          <w:spacing w:val="-2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nuestra</w:t>
      </w:r>
      <w:r w:rsidRPr="001C6F3A">
        <w:rPr>
          <w:color w:val="010101"/>
          <w:spacing w:val="-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participación</w:t>
      </w:r>
      <w:r w:rsidRPr="001C6F3A">
        <w:rPr>
          <w:color w:val="010101"/>
          <w:spacing w:val="-1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</w:t>
      </w:r>
      <w:r w:rsidRPr="001C6F3A">
        <w:rPr>
          <w:color w:val="010101"/>
          <w:spacing w:val="-2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esta</w:t>
      </w:r>
      <w:r w:rsidRPr="001C6F3A">
        <w:rPr>
          <w:color w:val="010101"/>
          <w:spacing w:val="-18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prueba.</w:t>
      </w:r>
    </w:p>
    <w:p w14:paraId="6A575BAC" w14:textId="77777777" w:rsidR="001C6F3A" w:rsidRPr="001C6F3A" w:rsidRDefault="001C6F3A" w:rsidP="001C6F3A">
      <w:pPr>
        <w:pStyle w:val="Textoindependiente"/>
        <w:spacing w:before="4"/>
        <w:rPr>
          <w:sz w:val="20"/>
          <w:lang w:val="es-ES"/>
        </w:rPr>
      </w:pPr>
    </w:p>
    <w:p w14:paraId="3464D0D1" w14:textId="3693177B" w:rsidR="001C6F3A" w:rsidRPr="001C6F3A" w:rsidRDefault="001C6F3A" w:rsidP="001C6F3A">
      <w:pPr>
        <w:pStyle w:val="Prrafodelista"/>
        <w:numPr>
          <w:ilvl w:val="0"/>
          <w:numId w:val="1"/>
        </w:numPr>
        <w:tabs>
          <w:tab w:val="left" w:pos="481"/>
        </w:tabs>
        <w:spacing w:line="271" w:lineRule="auto"/>
        <w:ind w:left="483" w:right="219" w:hanging="351"/>
        <w:contextualSpacing w:val="0"/>
        <w:jc w:val="both"/>
        <w:rPr>
          <w:sz w:val="23"/>
          <w:lang w:val="es-ES"/>
        </w:rPr>
      </w:pPr>
      <w:r w:rsidRPr="001C6F3A">
        <w:rPr>
          <w:color w:val="010101"/>
          <w:sz w:val="23"/>
          <w:lang w:val="es-ES"/>
        </w:rPr>
        <w:t xml:space="preserve">Acudimos </w:t>
      </w:r>
      <w:r w:rsidR="00E9796E" w:rsidRPr="001C6F3A">
        <w:rPr>
          <w:color w:val="010101"/>
          <w:spacing w:val="3"/>
          <w:sz w:val="23"/>
          <w:lang w:val="es-ES"/>
        </w:rPr>
        <w:t>con la preparación</w:t>
      </w:r>
      <w:r w:rsidRPr="001C6F3A">
        <w:rPr>
          <w:color w:val="010101"/>
          <w:spacing w:val="3"/>
          <w:sz w:val="23"/>
          <w:lang w:val="es-ES"/>
        </w:rPr>
        <w:t xml:space="preserve"> </w:t>
      </w:r>
      <w:r w:rsidRPr="001C6F3A">
        <w:rPr>
          <w:color w:val="010101"/>
          <w:sz w:val="23"/>
          <w:lang w:val="es-ES"/>
        </w:rPr>
        <w:t xml:space="preserve">que </w:t>
      </w:r>
      <w:r w:rsidR="00E9796E" w:rsidRPr="001C6F3A">
        <w:rPr>
          <w:color w:val="010101"/>
          <w:spacing w:val="2"/>
          <w:sz w:val="23"/>
          <w:lang w:val="es-ES"/>
        </w:rPr>
        <w:t>requiere la</w:t>
      </w:r>
      <w:r w:rsidRPr="001C6F3A">
        <w:rPr>
          <w:color w:val="010101"/>
          <w:spacing w:val="2"/>
          <w:sz w:val="23"/>
          <w:lang w:val="es-ES"/>
        </w:rPr>
        <w:t xml:space="preserve"> </w:t>
      </w:r>
      <w:r w:rsidRPr="001C6F3A">
        <w:rPr>
          <w:color w:val="010101"/>
          <w:sz w:val="23"/>
          <w:lang w:val="es-ES"/>
        </w:rPr>
        <w:t xml:space="preserve">competición, gozamos </w:t>
      </w:r>
      <w:r w:rsidRPr="001C6F3A">
        <w:rPr>
          <w:color w:val="010101"/>
          <w:spacing w:val="4"/>
          <w:sz w:val="23"/>
          <w:lang w:val="es-ES"/>
        </w:rPr>
        <w:t>de</w:t>
      </w:r>
      <w:r w:rsidR="00E9796E">
        <w:rPr>
          <w:color w:val="010101"/>
          <w:spacing w:val="4"/>
          <w:sz w:val="23"/>
          <w:lang w:val="es-ES"/>
        </w:rPr>
        <w:t xml:space="preserve"> </w:t>
      </w:r>
      <w:r w:rsidRPr="001C6F3A">
        <w:rPr>
          <w:color w:val="010101"/>
          <w:spacing w:val="4"/>
          <w:sz w:val="23"/>
          <w:lang w:val="es-ES"/>
        </w:rPr>
        <w:t>buena</w:t>
      </w:r>
      <w:r w:rsidR="00E9796E">
        <w:rPr>
          <w:color w:val="010101"/>
          <w:spacing w:val="4"/>
          <w:sz w:val="23"/>
          <w:lang w:val="es-ES"/>
        </w:rPr>
        <w:t xml:space="preserve"> </w:t>
      </w:r>
      <w:r w:rsidRPr="001C6F3A">
        <w:rPr>
          <w:color w:val="010101"/>
          <w:spacing w:val="4"/>
          <w:sz w:val="23"/>
          <w:lang w:val="es-ES"/>
        </w:rPr>
        <w:t>salud</w:t>
      </w:r>
      <w:r w:rsidR="00E9796E">
        <w:rPr>
          <w:color w:val="010101"/>
          <w:spacing w:val="4"/>
          <w:sz w:val="23"/>
          <w:lang w:val="es-ES"/>
        </w:rPr>
        <w:t xml:space="preserve"> </w:t>
      </w:r>
      <w:r w:rsidRPr="001C6F3A">
        <w:rPr>
          <w:color w:val="010101"/>
          <w:spacing w:val="4"/>
          <w:sz w:val="23"/>
          <w:lang w:val="es-ES"/>
        </w:rPr>
        <w:t xml:space="preserve">general, </w:t>
      </w:r>
      <w:r w:rsidRPr="001C6F3A">
        <w:rPr>
          <w:color w:val="010101"/>
          <w:sz w:val="23"/>
          <w:lang w:val="es-ES"/>
        </w:rPr>
        <w:t xml:space="preserve">sin padecer enfermedad, defecto físico o lesión que pueda agravarse con nuestra participación. Si durante la prueba, sufriéramos algún tipo incidencia que pudiera perjudicar gravemente nuestra salud o suponer un alto riesgo para nuestra integridad física, lo pondremos en conocimiento </w:t>
      </w:r>
      <w:r w:rsidRPr="001C6F3A">
        <w:rPr>
          <w:color w:val="010101"/>
          <w:spacing w:val="2"/>
          <w:sz w:val="23"/>
          <w:lang w:val="es-ES"/>
        </w:rPr>
        <w:t>de</w:t>
      </w:r>
      <w:r w:rsidR="00E9796E">
        <w:rPr>
          <w:color w:val="010101"/>
          <w:spacing w:val="2"/>
          <w:sz w:val="23"/>
          <w:lang w:val="es-ES"/>
        </w:rPr>
        <w:t xml:space="preserve"> </w:t>
      </w:r>
      <w:r w:rsidRPr="001C6F3A">
        <w:rPr>
          <w:color w:val="010101"/>
          <w:spacing w:val="2"/>
          <w:sz w:val="23"/>
          <w:lang w:val="es-ES"/>
        </w:rPr>
        <w:t>la</w:t>
      </w:r>
      <w:r w:rsidR="00E9796E">
        <w:rPr>
          <w:color w:val="010101"/>
          <w:spacing w:val="2"/>
          <w:sz w:val="23"/>
          <w:lang w:val="es-ES"/>
        </w:rPr>
        <w:t xml:space="preserve"> </w:t>
      </w:r>
      <w:r w:rsidRPr="001C6F3A">
        <w:rPr>
          <w:color w:val="010101"/>
          <w:spacing w:val="2"/>
          <w:sz w:val="23"/>
          <w:lang w:val="es-ES"/>
        </w:rPr>
        <w:t xml:space="preserve">organización </w:t>
      </w:r>
      <w:r w:rsidRPr="001C6F3A">
        <w:rPr>
          <w:color w:val="010101"/>
          <w:sz w:val="23"/>
          <w:lang w:val="es-ES"/>
        </w:rPr>
        <w:t>lo antes posible.</w:t>
      </w:r>
    </w:p>
    <w:p w14:paraId="1AABBB05" w14:textId="77777777" w:rsidR="001C6F3A" w:rsidRPr="001C6F3A" w:rsidRDefault="001C6F3A" w:rsidP="001C6F3A">
      <w:pPr>
        <w:pStyle w:val="Textoindependiente"/>
        <w:spacing w:before="9"/>
        <w:rPr>
          <w:sz w:val="20"/>
          <w:lang w:val="es-ES"/>
        </w:rPr>
      </w:pPr>
    </w:p>
    <w:p w14:paraId="4932612B" w14:textId="77777777" w:rsidR="001C6F3A" w:rsidRPr="001C6F3A" w:rsidRDefault="001C6F3A" w:rsidP="001C6F3A">
      <w:pPr>
        <w:pStyle w:val="Prrafodelista"/>
        <w:numPr>
          <w:ilvl w:val="0"/>
          <w:numId w:val="1"/>
        </w:numPr>
        <w:tabs>
          <w:tab w:val="left" w:pos="494"/>
        </w:tabs>
        <w:spacing w:line="271" w:lineRule="auto"/>
        <w:ind w:right="211" w:hanging="352"/>
        <w:contextualSpacing w:val="0"/>
        <w:jc w:val="both"/>
        <w:rPr>
          <w:sz w:val="23"/>
          <w:lang w:val="es-ES"/>
        </w:rPr>
      </w:pPr>
      <w:r w:rsidRPr="001C6F3A">
        <w:rPr>
          <w:color w:val="010101"/>
          <w:w w:val="105"/>
          <w:sz w:val="23"/>
          <w:lang w:val="es-ES"/>
        </w:rPr>
        <w:t>Poseemos una variedad suficiente de capacidades físicas, destrezas técnicas y recursos de supervivencia como para garantizar nuestra propia seguridad en las distintas disciplinas y pruebas especiales</w:t>
      </w:r>
      <w:r w:rsidRPr="001C6F3A">
        <w:rPr>
          <w:color w:val="010101"/>
          <w:spacing w:val="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de</w:t>
      </w:r>
      <w:r w:rsidRPr="001C6F3A">
        <w:rPr>
          <w:color w:val="010101"/>
          <w:spacing w:val="-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este</w:t>
      </w:r>
      <w:r w:rsidRPr="001C6F3A">
        <w:rPr>
          <w:color w:val="010101"/>
          <w:spacing w:val="-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evento,</w:t>
      </w:r>
      <w:r w:rsidRPr="001C6F3A">
        <w:rPr>
          <w:color w:val="010101"/>
          <w:spacing w:val="-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bajo</w:t>
      </w:r>
      <w:r w:rsidRPr="001C6F3A">
        <w:rPr>
          <w:color w:val="010101"/>
          <w:spacing w:val="-1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las</w:t>
      </w:r>
      <w:r w:rsidRPr="001C6F3A">
        <w:rPr>
          <w:color w:val="010101"/>
          <w:spacing w:val="-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condiciones</w:t>
      </w:r>
      <w:r w:rsidRPr="001C6F3A">
        <w:rPr>
          <w:color w:val="010101"/>
          <w:spacing w:val="-1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de</w:t>
      </w:r>
      <w:r w:rsidRPr="001C6F3A">
        <w:rPr>
          <w:color w:val="010101"/>
          <w:spacing w:val="-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autonomía</w:t>
      </w:r>
      <w:r w:rsidRPr="001C6F3A">
        <w:rPr>
          <w:color w:val="010101"/>
          <w:spacing w:val="-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</w:t>
      </w:r>
      <w:r w:rsidRPr="001C6F3A">
        <w:rPr>
          <w:color w:val="010101"/>
          <w:spacing w:val="-8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las</w:t>
      </w:r>
      <w:r w:rsidRPr="001C6F3A">
        <w:rPr>
          <w:color w:val="010101"/>
          <w:spacing w:val="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que</w:t>
      </w:r>
      <w:r w:rsidRPr="001C6F3A">
        <w:rPr>
          <w:color w:val="010101"/>
          <w:spacing w:val="-1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se</w:t>
      </w:r>
      <w:r w:rsidRPr="001C6F3A">
        <w:rPr>
          <w:color w:val="010101"/>
          <w:spacing w:val="-8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desarrollan.</w:t>
      </w:r>
      <w:r w:rsidRPr="001C6F3A">
        <w:rPr>
          <w:color w:val="010101"/>
          <w:spacing w:val="1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Igualmente, disponemos del material deportivo y de seguridad exigido para las distintas modalidades en que intervendremos;</w:t>
      </w:r>
      <w:r w:rsidRPr="001C6F3A">
        <w:rPr>
          <w:color w:val="010101"/>
          <w:spacing w:val="-35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se</w:t>
      </w:r>
      <w:r w:rsidRPr="001C6F3A">
        <w:rPr>
          <w:color w:val="010101"/>
          <w:spacing w:val="-3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encuentra</w:t>
      </w:r>
      <w:r w:rsidRPr="001C6F3A">
        <w:rPr>
          <w:color w:val="010101"/>
          <w:spacing w:val="-2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</w:t>
      </w:r>
      <w:r w:rsidRPr="001C6F3A">
        <w:rPr>
          <w:color w:val="010101"/>
          <w:spacing w:val="-2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buen</w:t>
      </w:r>
      <w:r w:rsidRPr="001C6F3A">
        <w:rPr>
          <w:color w:val="010101"/>
          <w:spacing w:val="-2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estado,</w:t>
      </w:r>
      <w:r w:rsidRPr="001C6F3A">
        <w:rPr>
          <w:color w:val="010101"/>
          <w:spacing w:val="-2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está</w:t>
      </w:r>
      <w:r w:rsidRPr="001C6F3A">
        <w:rPr>
          <w:color w:val="010101"/>
          <w:spacing w:val="-1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homologado</w:t>
      </w:r>
      <w:r w:rsidRPr="001C6F3A">
        <w:rPr>
          <w:color w:val="010101"/>
          <w:spacing w:val="-1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y</w:t>
      </w:r>
      <w:r w:rsidRPr="001C6F3A">
        <w:rPr>
          <w:color w:val="010101"/>
          <w:spacing w:val="-3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sabemos</w:t>
      </w:r>
      <w:r w:rsidRPr="001C6F3A">
        <w:rPr>
          <w:color w:val="010101"/>
          <w:spacing w:val="-2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utilizarlo</w:t>
      </w:r>
      <w:r w:rsidRPr="001C6F3A">
        <w:rPr>
          <w:color w:val="010101"/>
          <w:spacing w:val="-1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con</w:t>
      </w:r>
      <w:r w:rsidRPr="001C6F3A">
        <w:rPr>
          <w:color w:val="010101"/>
          <w:spacing w:val="-18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propiedad.</w:t>
      </w:r>
    </w:p>
    <w:p w14:paraId="2CC68ADC" w14:textId="77777777" w:rsidR="001C6F3A" w:rsidRPr="001C6F3A" w:rsidRDefault="001C6F3A" w:rsidP="001C6F3A">
      <w:pPr>
        <w:pStyle w:val="Textoindependiente"/>
        <w:spacing w:before="6"/>
        <w:rPr>
          <w:sz w:val="19"/>
          <w:lang w:val="es-ES"/>
        </w:rPr>
      </w:pPr>
    </w:p>
    <w:p w14:paraId="57C9E466" w14:textId="16EB1C28" w:rsidR="001C6F3A" w:rsidRPr="001C6F3A" w:rsidRDefault="001C6F3A" w:rsidP="001C6F3A">
      <w:pPr>
        <w:pStyle w:val="Prrafodelista"/>
        <w:numPr>
          <w:ilvl w:val="0"/>
          <w:numId w:val="1"/>
        </w:numPr>
        <w:tabs>
          <w:tab w:val="left" w:pos="489"/>
        </w:tabs>
        <w:spacing w:line="273" w:lineRule="auto"/>
        <w:ind w:left="483" w:right="221" w:hanging="353"/>
        <w:contextualSpacing w:val="0"/>
        <w:jc w:val="both"/>
        <w:rPr>
          <w:sz w:val="23"/>
          <w:lang w:val="es-ES"/>
        </w:rPr>
      </w:pPr>
      <w:r w:rsidRPr="001C6F3A">
        <w:rPr>
          <w:color w:val="010101"/>
          <w:w w:val="105"/>
          <w:sz w:val="23"/>
          <w:lang w:val="es-ES"/>
        </w:rPr>
        <w:t>Conocemos</w:t>
      </w:r>
      <w:r w:rsidRPr="001C6F3A">
        <w:rPr>
          <w:color w:val="010101"/>
          <w:spacing w:val="-40"/>
          <w:w w:val="105"/>
          <w:sz w:val="23"/>
          <w:lang w:val="es-ES"/>
        </w:rPr>
        <w:t xml:space="preserve"> </w:t>
      </w:r>
      <w:r w:rsidRPr="001C6F3A">
        <w:rPr>
          <w:color w:val="010101"/>
          <w:spacing w:val="2"/>
          <w:w w:val="105"/>
          <w:sz w:val="23"/>
          <w:lang w:val="es-ES"/>
        </w:rPr>
        <w:t>y</w:t>
      </w:r>
      <w:r>
        <w:rPr>
          <w:color w:val="010101"/>
          <w:spacing w:val="2"/>
          <w:w w:val="105"/>
          <w:sz w:val="23"/>
          <w:lang w:val="es-ES"/>
        </w:rPr>
        <w:t xml:space="preserve"> </w:t>
      </w:r>
      <w:r w:rsidRPr="001C6F3A">
        <w:rPr>
          <w:color w:val="010101"/>
          <w:spacing w:val="2"/>
          <w:w w:val="105"/>
          <w:sz w:val="23"/>
          <w:lang w:val="es-ES"/>
        </w:rPr>
        <w:t>dominamos</w:t>
      </w:r>
      <w:r w:rsidRPr="001C6F3A">
        <w:rPr>
          <w:color w:val="010101"/>
          <w:spacing w:val="-4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los</w:t>
      </w:r>
      <w:r w:rsidRPr="001C6F3A">
        <w:rPr>
          <w:color w:val="010101"/>
          <w:spacing w:val="-4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protocolos</w:t>
      </w:r>
      <w:r w:rsidRPr="001C6F3A">
        <w:rPr>
          <w:color w:val="010101"/>
          <w:spacing w:val="-38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de</w:t>
      </w:r>
      <w:r>
        <w:rPr>
          <w:color w:val="01010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seguridad</w:t>
      </w:r>
      <w:r w:rsidRPr="001C6F3A">
        <w:rPr>
          <w:color w:val="010101"/>
          <w:spacing w:val="-2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estipulados</w:t>
      </w:r>
      <w:r w:rsidRPr="001C6F3A">
        <w:rPr>
          <w:color w:val="010101"/>
          <w:spacing w:val="-2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para</w:t>
      </w:r>
      <w:r w:rsidRPr="001C6F3A">
        <w:rPr>
          <w:color w:val="010101"/>
          <w:spacing w:val="-3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cada</w:t>
      </w:r>
      <w:r w:rsidRPr="001C6F3A">
        <w:rPr>
          <w:color w:val="010101"/>
          <w:spacing w:val="-38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disciplina</w:t>
      </w:r>
      <w:r w:rsidRPr="001C6F3A">
        <w:rPr>
          <w:color w:val="010101"/>
          <w:spacing w:val="-3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</w:t>
      </w:r>
      <w:r w:rsidRPr="001C6F3A">
        <w:rPr>
          <w:color w:val="010101"/>
          <w:spacing w:val="-3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la</w:t>
      </w:r>
      <w:r w:rsidRPr="001C6F3A">
        <w:rPr>
          <w:color w:val="010101"/>
          <w:spacing w:val="-3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que</w:t>
      </w:r>
      <w:r w:rsidRPr="001C6F3A">
        <w:rPr>
          <w:color w:val="010101"/>
          <w:spacing w:val="-3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vamos a intervenir, comprometiéndonos a cumplir las normas de seguridad establecidas; así como, a mantener</w:t>
      </w:r>
      <w:r w:rsidRPr="001C6F3A">
        <w:rPr>
          <w:color w:val="010101"/>
          <w:spacing w:val="-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un</w:t>
      </w:r>
      <w:r w:rsidRPr="001C6F3A">
        <w:rPr>
          <w:color w:val="010101"/>
          <w:spacing w:val="-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comportamiento</w:t>
      </w:r>
      <w:r w:rsidRPr="001C6F3A">
        <w:rPr>
          <w:color w:val="010101"/>
          <w:spacing w:val="-15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responsable</w:t>
      </w:r>
      <w:r w:rsidRPr="001C6F3A">
        <w:rPr>
          <w:color w:val="010101"/>
          <w:spacing w:val="-1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que</w:t>
      </w:r>
      <w:r w:rsidRPr="001C6F3A">
        <w:rPr>
          <w:color w:val="010101"/>
          <w:spacing w:val="-18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no</w:t>
      </w:r>
      <w:r w:rsidRPr="001C6F3A">
        <w:rPr>
          <w:color w:val="010101"/>
          <w:spacing w:val="-1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aumente</w:t>
      </w:r>
      <w:r w:rsidRPr="001C6F3A">
        <w:rPr>
          <w:color w:val="010101"/>
          <w:spacing w:val="-1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</w:t>
      </w:r>
      <w:r w:rsidRPr="001C6F3A">
        <w:rPr>
          <w:color w:val="010101"/>
          <w:spacing w:val="-1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sobremanera los</w:t>
      </w:r>
      <w:r w:rsidRPr="001C6F3A">
        <w:rPr>
          <w:color w:val="010101"/>
          <w:spacing w:val="-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 xml:space="preserve">riesgos para nuestra </w:t>
      </w:r>
      <w:r w:rsidRPr="001C6F3A">
        <w:rPr>
          <w:color w:val="010101"/>
          <w:sz w:val="23"/>
          <w:lang w:val="es-ES"/>
        </w:rPr>
        <w:t>integridad</w:t>
      </w:r>
      <w:r w:rsidRPr="001C6F3A">
        <w:rPr>
          <w:color w:val="010101"/>
          <w:spacing w:val="12"/>
          <w:sz w:val="23"/>
          <w:lang w:val="es-ES"/>
        </w:rPr>
        <w:t xml:space="preserve"> </w:t>
      </w:r>
      <w:r w:rsidRPr="001C6F3A">
        <w:rPr>
          <w:color w:val="010101"/>
          <w:sz w:val="23"/>
          <w:lang w:val="es-ES"/>
        </w:rPr>
        <w:t>física.</w:t>
      </w:r>
    </w:p>
    <w:p w14:paraId="774C0C05" w14:textId="77777777" w:rsidR="001C6F3A" w:rsidRPr="001C6F3A" w:rsidRDefault="001C6F3A" w:rsidP="001C6F3A">
      <w:pPr>
        <w:pStyle w:val="Textoindependiente"/>
        <w:spacing w:before="8"/>
        <w:rPr>
          <w:sz w:val="19"/>
          <w:lang w:val="es-ES"/>
        </w:rPr>
      </w:pPr>
    </w:p>
    <w:p w14:paraId="3B761C65" w14:textId="77777777" w:rsidR="001C6F3A" w:rsidRPr="001C6F3A" w:rsidRDefault="001C6F3A" w:rsidP="001C6F3A">
      <w:pPr>
        <w:pStyle w:val="Prrafodelista"/>
        <w:numPr>
          <w:ilvl w:val="0"/>
          <w:numId w:val="1"/>
        </w:numPr>
        <w:tabs>
          <w:tab w:val="left" w:pos="500"/>
        </w:tabs>
        <w:ind w:left="499" w:hanging="368"/>
        <w:contextualSpacing w:val="0"/>
        <w:jc w:val="both"/>
        <w:rPr>
          <w:sz w:val="23"/>
          <w:lang w:val="es-ES"/>
        </w:rPr>
      </w:pPr>
      <w:r w:rsidRPr="001C6F3A">
        <w:rPr>
          <w:color w:val="010101"/>
          <w:w w:val="105"/>
          <w:sz w:val="23"/>
          <w:lang w:val="es-ES"/>
        </w:rPr>
        <w:t>Nos</w:t>
      </w:r>
      <w:r w:rsidRPr="001C6F3A">
        <w:rPr>
          <w:color w:val="010101"/>
          <w:spacing w:val="-3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comprometemos</w:t>
      </w:r>
      <w:r w:rsidRPr="001C6F3A">
        <w:rPr>
          <w:color w:val="010101"/>
          <w:spacing w:val="-1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</w:t>
      </w:r>
      <w:r w:rsidRPr="001C6F3A">
        <w:rPr>
          <w:color w:val="010101"/>
          <w:spacing w:val="-3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seguir</w:t>
      </w:r>
      <w:r w:rsidRPr="001C6F3A">
        <w:rPr>
          <w:color w:val="010101"/>
          <w:spacing w:val="-3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las</w:t>
      </w:r>
      <w:r w:rsidRPr="001C6F3A">
        <w:rPr>
          <w:color w:val="010101"/>
          <w:spacing w:val="-3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pautas</w:t>
      </w:r>
      <w:r w:rsidRPr="001C6F3A">
        <w:rPr>
          <w:color w:val="010101"/>
          <w:spacing w:val="-2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generales</w:t>
      </w:r>
      <w:r w:rsidRPr="001C6F3A">
        <w:rPr>
          <w:color w:val="010101"/>
          <w:spacing w:val="-25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de</w:t>
      </w:r>
      <w:r w:rsidRPr="001C6F3A">
        <w:rPr>
          <w:color w:val="010101"/>
          <w:spacing w:val="-3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respeto</w:t>
      </w:r>
      <w:r w:rsidRPr="001C6F3A">
        <w:rPr>
          <w:color w:val="010101"/>
          <w:spacing w:val="-2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al</w:t>
      </w:r>
      <w:r w:rsidRPr="001C6F3A">
        <w:rPr>
          <w:color w:val="010101"/>
          <w:spacing w:val="-2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medio</w:t>
      </w:r>
      <w:r w:rsidRPr="001C6F3A">
        <w:rPr>
          <w:color w:val="010101"/>
          <w:spacing w:val="-2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ambiente</w:t>
      </w:r>
      <w:r w:rsidRPr="001C6F3A">
        <w:rPr>
          <w:color w:val="010101"/>
          <w:spacing w:val="-22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que</w:t>
      </w:r>
      <w:r w:rsidRPr="001C6F3A">
        <w:rPr>
          <w:color w:val="010101"/>
          <w:spacing w:val="-2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relacionan.</w:t>
      </w:r>
    </w:p>
    <w:p w14:paraId="3D2C1CD8" w14:textId="77777777" w:rsidR="001C6F3A" w:rsidRPr="001C6F3A" w:rsidRDefault="001C6F3A" w:rsidP="001C6F3A">
      <w:pPr>
        <w:pStyle w:val="Textoindependiente"/>
        <w:spacing w:before="7"/>
        <w:rPr>
          <w:lang w:val="es-ES"/>
        </w:rPr>
      </w:pPr>
    </w:p>
    <w:p w14:paraId="605B4F40" w14:textId="77777777" w:rsidR="001C6F3A" w:rsidRPr="001C6F3A" w:rsidRDefault="001C6F3A" w:rsidP="001C6F3A">
      <w:pPr>
        <w:pStyle w:val="Prrafodelista"/>
        <w:numPr>
          <w:ilvl w:val="0"/>
          <w:numId w:val="1"/>
        </w:numPr>
        <w:tabs>
          <w:tab w:val="left" w:pos="481"/>
        </w:tabs>
        <w:spacing w:before="1" w:line="271" w:lineRule="auto"/>
        <w:ind w:right="224" w:hanging="347"/>
        <w:contextualSpacing w:val="0"/>
        <w:jc w:val="both"/>
        <w:rPr>
          <w:sz w:val="23"/>
          <w:lang w:val="es-ES"/>
        </w:rPr>
      </w:pPr>
      <w:r w:rsidRPr="001C6F3A">
        <w:rPr>
          <w:color w:val="010101"/>
          <w:w w:val="105"/>
          <w:sz w:val="23"/>
          <w:lang w:val="es-ES"/>
        </w:rPr>
        <w:t>Autorizamos</w:t>
      </w:r>
      <w:r w:rsidRPr="001C6F3A">
        <w:rPr>
          <w:color w:val="010101"/>
          <w:spacing w:val="-3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</w:t>
      </w:r>
      <w:r w:rsidRPr="001C6F3A">
        <w:rPr>
          <w:color w:val="010101"/>
          <w:spacing w:val="-3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la</w:t>
      </w:r>
      <w:r w:rsidRPr="001C6F3A">
        <w:rPr>
          <w:color w:val="010101"/>
          <w:spacing w:val="-1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FEDO</w:t>
      </w:r>
      <w:r w:rsidRPr="001C6F3A">
        <w:rPr>
          <w:color w:val="010101"/>
          <w:spacing w:val="-3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y,</w:t>
      </w:r>
      <w:r w:rsidRPr="001C6F3A">
        <w:rPr>
          <w:color w:val="010101"/>
          <w:spacing w:val="-3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por</w:t>
      </w:r>
      <w:r w:rsidRPr="001C6F3A">
        <w:rPr>
          <w:color w:val="010101"/>
          <w:spacing w:val="-2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extensión,</w:t>
      </w:r>
      <w:r w:rsidRPr="001C6F3A">
        <w:rPr>
          <w:color w:val="010101"/>
          <w:spacing w:val="-1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</w:t>
      </w:r>
      <w:r w:rsidRPr="001C6F3A">
        <w:rPr>
          <w:color w:val="010101"/>
          <w:spacing w:val="-3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la</w:t>
      </w:r>
      <w:r w:rsidRPr="001C6F3A">
        <w:rPr>
          <w:color w:val="010101"/>
          <w:spacing w:val="-3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organización</w:t>
      </w:r>
      <w:r w:rsidRPr="001C6F3A">
        <w:rPr>
          <w:color w:val="010101"/>
          <w:spacing w:val="-1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a</w:t>
      </w:r>
      <w:r w:rsidRPr="001C6F3A">
        <w:rPr>
          <w:color w:val="010101"/>
          <w:spacing w:val="-2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utilizar</w:t>
      </w:r>
      <w:r w:rsidRPr="001C6F3A">
        <w:rPr>
          <w:color w:val="010101"/>
          <w:spacing w:val="-25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cualquier</w:t>
      </w:r>
      <w:r w:rsidRPr="001C6F3A">
        <w:rPr>
          <w:color w:val="010101"/>
          <w:spacing w:val="-1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fotografía,</w:t>
      </w:r>
      <w:r w:rsidRPr="001C6F3A">
        <w:rPr>
          <w:color w:val="010101"/>
          <w:spacing w:val="-3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filmación</w:t>
      </w:r>
      <w:r w:rsidRPr="001C6F3A">
        <w:rPr>
          <w:color w:val="010101"/>
          <w:spacing w:val="-2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o grabación</w:t>
      </w:r>
      <w:r w:rsidRPr="001C6F3A">
        <w:rPr>
          <w:color w:val="010101"/>
          <w:spacing w:val="-1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que</w:t>
      </w:r>
      <w:r w:rsidRPr="001C6F3A">
        <w:rPr>
          <w:color w:val="010101"/>
          <w:spacing w:val="-2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tomen</w:t>
      </w:r>
      <w:r w:rsidRPr="001C6F3A">
        <w:rPr>
          <w:color w:val="010101"/>
          <w:spacing w:val="-25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siempre</w:t>
      </w:r>
      <w:r w:rsidRPr="001C6F3A">
        <w:rPr>
          <w:color w:val="010101"/>
          <w:spacing w:val="-1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que</w:t>
      </w:r>
      <w:r w:rsidRPr="001C6F3A">
        <w:rPr>
          <w:color w:val="010101"/>
          <w:spacing w:val="-16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esté</w:t>
      </w:r>
      <w:r w:rsidRPr="001C6F3A">
        <w:rPr>
          <w:color w:val="010101"/>
          <w:spacing w:val="-19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exclusivamente</w:t>
      </w:r>
      <w:r w:rsidRPr="001C6F3A">
        <w:rPr>
          <w:color w:val="010101"/>
          <w:spacing w:val="-3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relacionada</w:t>
      </w:r>
      <w:r w:rsidRPr="001C6F3A">
        <w:rPr>
          <w:color w:val="010101"/>
          <w:spacing w:val="-7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con</w:t>
      </w:r>
      <w:r w:rsidRPr="001C6F3A">
        <w:rPr>
          <w:color w:val="010101"/>
          <w:spacing w:val="-20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nuestra</w:t>
      </w:r>
      <w:r w:rsidRPr="001C6F3A">
        <w:rPr>
          <w:color w:val="010101"/>
          <w:spacing w:val="1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participación</w:t>
      </w:r>
      <w:r w:rsidRPr="001C6F3A">
        <w:rPr>
          <w:color w:val="010101"/>
          <w:spacing w:val="-14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>en</w:t>
      </w:r>
      <w:r w:rsidRPr="001C6F3A">
        <w:rPr>
          <w:color w:val="010101"/>
          <w:spacing w:val="-13"/>
          <w:w w:val="105"/>
          <w:sz w:val="23"/>
          <w:lang w:val="es-ES"/>
        </w:rPr>
        <w:t xml:space="preserve"> </w:t>
      </w:r>
      <w:r w:rsidRPr="001C6F3A">
        <w:rPr>
          <w:color w:val="010101"/>
          <w:w w:val="105"/>
          <w:sz w:val="23"/>
          <w:lang w:val="es-ES"/>
        </w:rPr>
        <w:t xml:space="preserve">este </w:t>
      </w:r>
      <w:r w:rsidRPr="001C6F3A">
        <w:rPr>
          <w:color w:val="151515"/>
          <w:w w:val="105"/>
          <w:sz w:val="23"/>
          <w:lang w:val="es-ES"/>
        </w:rPr>
        <w:t>evento.</w:t>
      </w:r>
    </w:p>
    <w:p w14:paraId="29FC40B7" w14:textId="77777777" w:rsidR="001C6F3A" w:rsidRPr="001C6F3A" w:rsidRDefault="001C6F3A" w:rsidP="001C6F3A">
      <w:pPr>
        <w:pStyle w:val="Textoindependiente"/>
        <w:spacing w:before="3"/>
        <w:rPr>
          <w:sz w:val="21"/>
          <w:lang w:val="es-ES"/>
        </w:rPr>
      </w:pPr>
    </w:p>
    <w:p w14:paraId="4D4B66A0" w14:textId="77777777" w:rsidR="001C6F3A" w:rsidRPr="001C6F3A" w:rsidRDefault="001C6F3A" w:rsidP="001C6F3A">
      <w:pPr>
        <w:pStyle w:val="Textoindependiente"/>
        <w:ind w:left="132"/>
        <w:jc w:val="both"/>
        <w:rPr>
          <w:lang w:val="es-ES"/>
        </w:rPr>
      </w:pPr>
      <w:r w:rsidRPr="001C6F3A">
        <w:rPr>
          <w:color w:val="010101"/>
          <w:w w:val="105"/>
          <w:lang w:val="es-ES"/>
        </w:rPr>
        <w:t>Relación de pautas generales de respeto al medio ambiente:</w:t>
      </w:r>
    </w:p>
    <w:p w14:paraId="60ACE02A" w14:textId="3F73C1DE" w:rsidR="001C6F3A" w:rsidRPr="001C6F3A" w:rsidRDefault="001C6F3A" w:rsidP="001C6F3A">
      <w:pPr>
        <w:pStyle w:val="Textoindependiente"/>
        <w:spacing w:before="152" w:line="247" w:lineRule="auto"/>
        <w:ind w:left="492" w:right="105" w:hanging="3"/>
        <w:rPr>
          <w:lang w:val="es-ES"/>
        </w:rPr>
      </w:pPr>
      <w:r w:rsidRPr="001C6F3A">
        <w:rPr>
          <w:color w:val="010101"/>
          <w:w w:val="105"/>
          <w:lang w:val="es-ES"/>
        </w:rPr>
        <w:t>Utilizar</w:t>
      </w:r>
      <w:r w:rsidRPr="001C6F3A">
        <w:rPr>
          <w:color w:val="010101"/>
          <w:spacing w:val="-45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el</w:t>
      </w:r>
      <w:r w:rsidRPr="001C6F3A">
        <w:rPr>
          <w:color w:val="010101"/>
          <w:spacing w:val="-44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número</w:t>
      </w:r>
      <w:r w:rsidRPr="001C6F3A">
        <w:rPr>
          <w:color w:val="010101"/>
          <w:spacing w:val="-39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mínimo</w:t>
      </w:r>
      <w:r w:rsidRPr="001C6F3A">
        <w:rPr>
          <w:color w:val="010101"/>
          <w:spacing w:val="-39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de vehículos</w:t>
      </w:r>
      <w:r w:rsidRPr="001C6F3A">
        <w:rPr>
          <w:color w:val="010101"/>
          <w:spacing w:val="-38"/>
          <w:w w:val="105"/>
          <w:lang w:val="es-ES"/>
        </w:rPr>
        <w:t xml:space="preserve"> </w:t>
      </w:r>
      <w:r w:rsidRPr="001C6F3A">
        <w:rPr>
          <w:color w:val="010101"/>
          <w:spacing w:val="3"/>
          <w:w w:val="105"/>
          <w:lang w:val="es-ES"/>
        </w:rPr>
        <w:t>posible</w:t>
      </w:r>
      <w:r>
        <w:rPr>
          <w:color w:val="010101"/>
          <w:spacing w:val="3"/>
          <w:w w:val="105"/>
          <w:lang w:val="es-ES"/>
        </w:rPr>
        <w:t xml:space="preserve"> </w:t>
      </w:r>
      <w:r w:rsidRPr="001C6F3A">
        <w:rPr>
          <w:color w:val="010101"/>
          <w:spacing w:val="3"/>
          <w:w w:val="105"/>
          <w:lang w:val="es-ES"/>
        </w:rPr>
        <w:t>y</w:t>
      </w:r>
      <w:r>
        <w:rPr>
          <w:color w:val="010101"/>
          <w:spacing w:val="3"/>
          <w:w w:val="105"/>
          <w:lang w:val="es-ES"/>
        </w:rPr>
        <w:t xml:space="preserve"> </w:t>
      </w:r>
      <w:r w:rsidRPr="001C6F3A">
        <w:rPr>
          <w:color w:val="010101"/>
          <w:spacing w:val="3"/>
          <w:w w:val="105"/>
          <w:lang w:val="es-ES"/>
        </w:rPr>
        <w:t>aparcar</w:t>
      </w:r>
      <w:r w:rsidRPr="001C6F3A">
        <w:rPr>
          <w:color w:val="010101"/>
          <w:spacing w:val="-39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en</w:t>
      </w:r>
      <w:r w:rsidRPr="001C6F3A">
        <w:rPr>
          <w:color w:val="010101"/>
          <w:spacing w:val="-39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lugares</w:t>
      </w:r>
      <w:r w:rsidRPr="001C6F3A">
        <w:rPr>
          <w:color w:val="010101"/>
          <w:spacing w:val="-28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autorizados.</w:t>
      </w:r>
      <w:r w:rsidRPr="001C6F3A">
        <w:rPr>
          <w:color w:val="010101"/>
          <w:spacing w:val="-37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Circular</w:t>
      </w:r>
      <w:r w:rsidRPr="001C6F3A">
        <w:rPr>
          <w:color w:val="010101"/>
          <w:spacing w:val="-39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con</w:t>
      </w:r>
      <w:r w:rsidRPr="001C6F3A">
        <w:rPr>
          <w:color w:val="010101"/>
          <w:spacing w:val="-41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prudencia por</w:t>
      </w:r>
      <w:r w:rsidRPr="001C6F3A">
        <w:rPr>
          <w:color w:val="010101"/>
          <w:spacing w:val="-11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pistas</w:t>
      </w:r>
      <w:r w:rsidRPr="001C6F3A">
        <w:rPr>
          <w:color w:val="010101"/>
          <w:spacing w:val="-9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y</w:t>
      </w:r>
      <w:r w:rsidRPr="001C6F3A">
        <w:rPr>
          <w:color w:val="010101"/>
          <w:spacing w:val="-18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carreteras</w:t>
      </w:r>
      <w:r w:rsidRPr="001C6F3A">
        <w:rPr>
          <w:color w:val="010101"/>
          <w:spacing w:val="-15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abiertas</w:t>
      </w:r>
      <w:r w:rsidRPr="001C6F3A">
        <w:rPr>
          <w:color w:val="010101"/>
          <w:spacing w:val="-24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al</w:t>
      </w:r>
      <w:r w:rsidRPr="001C6F3A">
        <w:rPr>
          <w:color w:val="010101"/>
          <w:spacing w:val="-20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>tráfico.</w:t>
      </w:r>
    </w:p>
    <w:p w14:paraId="63209581" w14:textId="77777777" w:rsidR="001C6F3A" w:rsidRPr="001C6F3A" w:rsidRDefault="001C6F3A" w:rsidP="001C6F3A">
      <w:pPr>
        <w:pStyle w:val="Textoindependiente"/>
        <w:spacing w:before="116"/>
        <w:ind w:left="488"/>
        <w:rPr>
          <w:lang w:val="es-ES"/>
        </w:rPr>
      </w:pPr>
      <w:r w:rsidRPr="001C6F3A">
        <w:rPr>
          <w:color w:val="010101"/>
          <w:lang w:val="es-ES"/>
        </w:rPr>
        <w:t xml:space="preserve">Circular despacio en presencia de personas, </w:t>
      </w:r>
      <w:r w:rsidRPr="001C6F3A">
        <w:rPr>
          <w:color w:val="151515"/>
          <w:lang w:val="es-ES"/>
        </w:rPr>
        <w:t xml:space="preserve">animales </w:t>
      </w:r>
      <w:r w:rsidRPr="001C6F3A">
        <w:rPr>
          <w:color w:val="010101"/>
          <w:lang w:val="es-ES"/>
        </w:rPr>
        <w:t>u otros</w:t>
      </w:r>
      <w:r w:rsidRPr="001C6F3A">
        <w:rPr>
          <w:color w:val="010101"/>
          <w:spacing w:val="50"/>
          <w:lang w:val="es-ES"/>
        </w:rPr>
        <w:t xml:space="preserve"> </w:t>
      </w:r>
      <w:r w:rsidRPr="001C6F3A">
        <w:rPr>
          <w:color w:val="010101"/>
          <w:lang w:val="es-ES"/>
        </w:rPr>
        <w:t>vehículos.</w:t>
      </w:r>
    </w:p>
    <w:p w14:paraId="3D0EFF39" w14:textId="24CC73CC" w:rsidR="001C6F3A" w:rsidRPr="001C6F3A" w:rsidRDefault="001C6F3A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  <w:r w:rsidRPr="001C6F3A">
        <w:rPr>
          <w:color w:val="010101"/>
          <w:w w:val="105"/>
          <w:lang w:val="es-ES"/>
        </w:rPr>
        <w:t xml:space="preserve">No producir </w:t>
      </w:r>
      <w:r w:rsidRPr="001C6F3A">
        <w:rPr>
          <w:color w:val="151515"/>
          <w:w w:val="105"/>
          <w:lang w:val="es-ES"/>
        </w:rPr>
        <w:t xml:space="preserve">alteraciones </w:t>
      </w:r>
      <w:r w:rsidRPr="001C6F3A">
        <w:rPr>
          <w:color w:val="010101"/>
          <w:w w:val="105"/>
          <w:lang w:val="es-ES"/>
        </w:rPr>
        <w:t xml:space="preserve">en </w:t>
      </w:r>
      <w:r w:rsidR="00E9796E" w:rsidRPr="001C6F3A">
        <w:rPr>
          <w:color w:val="010101"/>
          <w:w w:val="105"/>
          <w:lang w:val="es-ES"/>
        </w:rPr>
        <w:t>los procesos y</w:t>
      </w:r>
      <w:r w:rsidRPr="001C6F3A">
        <w:rPr>
          <w:color w:val="010101"/>
          <w:w w:val="105"/>
          <w:lang w:val="es-ES"/>
        </w:rPr>
        <w:t xml:space="preserve"> en el funcionamiento </w:t>
      </w:r>
      <w:proofErr w:type="gramStart"/>
      <w:r w:rsidRPr="001C6F3A">
        <w:rPr>
          <w:color w:val="010101"/>
          <w:w w:val="105"/>
          <w:lang w:val="es-ES"/>
        </w:rPr>
        <w:t>natural  de</w:t>
      </w:r>
      <w:proofErr w:type="gramEnd"/>
      <w:r w:rsidRPr="001C6F3A">
        <w:rPr>
          <w:color w:val="010101"/>
          <w:w w:val="105"/>
          <w:lang w:val="es-ES"/>
        </w:rPr>
        <w:t xml:space="preserve">  los ecosistemas.  N</w:t>
      </w:r>
      <w:r>
        <w:rPr>
          <w:color w:val="010101"/>
          <w:w w:val="105"/>
          <w:lang w:val="es-ES"/>
        </w:rPr>
        <w:t xml:space="preserve">o </w:t>
      </w:r>
      <w:r w:rsidRPr="001C6F3A">
        <w:rPr>
          <w:color w:val="010101"/>
          <w:w w:val="105"/>
          <w:lang w:val="es-ES"/>
        </w:rPr>
        <w:t>deteriorar los recursos bióticos, geológicos, culturales o, en general, del paisaje. Sortear o evitar las zonas medioambientalmente sensibles.</w:t>
      </w:r>
    </w:p>
    <w:p w14:paraId="0362114A" w14:textId="77777777" w:rsidR="001C6F3A" w:rsidRPr="001C6F3A" w:rsidRDefault="001C6F3A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  <w:r w:rsidRPr="001C6F3A">
        <w:rPr>
          <w:color w:val="010101"/>
          <w:w w:val="105"/>
          <w:lang w:val="es-ES"/>
        </w:rPr>
        <w:t>Evitar la marcha por los ríos cuando esta pueda hacerse por la orilla. Nadar allí donde sea posible para no remover el fondo de los cauces.</w:t>
      </w:r>
    </w:p>
    <w:p w14:paraId="643E06B8" w14:textId="18CA96C5" w:rsidR="001C6F3A" w:rsidRPr="001C6F3A" w:rsidRDefault="001C6F3A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  <w:r w:rsidRPr="001C6F3A">
        <w:rPr>
          <w:color w:val="010101"/>
          <w:w w:val="105"/>
          <w:lang w:val="es-ES"/>
        </w:rPr>
        <w:t xml:space="preserve">Realizar las necesidades fisiológicas en los lugares adecuados o, en todo caso, fuera del agua y lejos de puntos de paso o reunión de personas, ni en </w:t>
      </w:r>
      <w:r w:rsidR="00E9796E" w:rsidRPr="001C6F3A">
        <w:rPr>
          <w:color w:val="010101"/>
          <w:w w:val="105"/>
          <w:lang w:val="es-ES"/>
        </w:rPr>
        <w:t>lugares rocosos</w:t>
      </w:r>
      <w:r w:rsidRPr="001C6F3A">
        <w:rPr>
          <w:color w:val="010101"/>
          <w:w w:val="105"/>
          <w:lang w:val="es-ES"/>
        </w:rPr>
        <w:t>.</w:t>
      </w:r>
    </w:p>
    <w:p w14:paraId="3A949B95" w14:textId="77777777" w:rsidR="001C6F3A" w:rsidRDefault="001C6F3A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  <w:r w:rsidRPr="001C6F3A">
        <w:rPr>
          <w:color w:val="010101"/>
          <w:w w:val="105"/>
          <w:lang w:val="es-ES"/>
        </w:rPr>
        <w:t>No utilizar jabones ni detergentes en las fuentes o en los cauces con agua. No encender fuego ni provocar situaciones de riesgo de incendio.</w:t>
      </w:r>
    </w:p>
    <w:p w14:paraId="08B1C63A" w14:textId="77777777" w:rsidR="00E9796E" w:rsidRPr="001C6F3A" w:rsidRDefault="00E9796E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</w:p>
    <w:p w14:paraId="27245D7E" w14:textId="77777777" w:rsidR="00E9796E" w:rsidRDefault="00E9796E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</w:p>
    <w:p w14:paraId="1DB2859D" w14:textId="77777777" w:rsidR="00E9796E" w:rsidRDefault="00E9796E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</w:p>
    <w:p w14:paraId="7BB8E8D1" w14:textId="64BC9540" w:rsidR="00E9796E" w:rsidRDefault="001C6F3A" w:rsidP="00E9796E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  <w:r w:rsidRPr="001C6F3A">
        <w:rPr>
          <w:color w:val="010101"/>
          <w:w w:val="105"/>
          <w:lang w:val="es-ES"/>
        </w:rPr>
        <w:t>No utilizar o instalar ningún tipo de estructura o elemento que deje huella permanente en el medio. No verter ni abandonar objetos o residuos sólidos o líquidos fuera de los lugares habilitados.</w:t>
      </w:r>
    </w:p>
    <w:p w14:paraId="099329F8" w14:textId="2D7BAB20" w:rsidR="001C6F3A" w:rsidRPr="001C6F3A" w:rsidRDefault="001C6F3A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  <w:r w:rsidRPr="001C6F3A">
        <w:rPr>
          <w:color w:val="010101"/>
          <w:w w:val="105"/>
          <w:lang w:val="es-ES"/>
        </w:rPr>
        <w:t xml:space="preserve">Retirar y trasladar todos los elementos y residuos producidos en las zonas de asistencia, salida o meta No abandonar restos de materiales, envoltorios o alimentos utilizados durante la competición. Realizar el recorrido produciendo el menor </w:t>
      </w:r>
      <w:r w:rsidR="00E9796E" w:rsidRPr="001C6F3A">
        <w:rPr>
          <w:color w:val="010101"/>
          <w:w w:val="105"/>
          <w:lang w:val="es-ES"/>
        </w:rPr>
        <w:t>ruido posible</w:t>
      </w:r>
      <w:r w:rsidRPr="001C6F3A">
        <w:rPr>
          <w:color w:val="010101"/>
          <w:w w:val="105"/>
          <w:lang w:val="es-ES"/>
        </w:rPr>
        <w:t>.</w:t>
      </w:r>
    </w:p>
    <w:p w14:paraId="6DBDBB86" w14:textId="77777777" w:rsidR="001C6F3A" w:rsidRPr="001C6F3A" w:rsidRDefault="001C6F3A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  <w:r w:rsidRPr="001C6F3A">
        <w:rPr>
          <w:color w:val="010101"/>
          <w:w w:val="105"/>
          <w:lang w:val="es-ES"/>
        </w:rPr>
        <w:t>No perturbar la tranquilidad del espacio o a la fauna doméstica o salvaje. Respetar el mundo rural, los derechos y costumbres locales.</w:t>
      </w:r>
    </w:p>
    <w:p w14:paraId="22CFF8DF" w14:textId="517E3211" w:rsidR="001C6F3A" w:rsidRPr="001C6F3A" w:rsidRDefault="001C6F3A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  <w:r w:rsidRPr="001C6F3A">
        <w:rPr>
          <w:color w:val="010101"/>
          <w:w w:val="105"/>
          <w:lang w:val="es-ES"/>
        </w:rPr>
        <w:t xml:space="preserve">Dejar las cancelas, verjas, cadenas o similares en la misma situación que se encontraron. No invadir </w:t>
      </w:r>
      <w:r w:rsidR="00E9796E" w:rsidRPr="001C6F3A">
        <w:rPr>
          <w:color w:val="010101"/>
          <w:w w:val="105"/>
          <w:lang w:val="es-ES"/>
        </w:rPr>
        <w:t>propiedades privadas</w:t>
      </w:r>
      <w:r w:rsidRPr="001C6F3A">
        <w:rPr>
          <w:color w:val="010101"/>
          <w:w w:val="105"/>
          <w:lang w:val="es-ES"/>
        </w:rPr>
        <w:t xml:space="preserve"> o prohibidas a lo largo del recorrido.</w:t>
      </w:r>
    </w:p>
    <w:p w14:paraId="1F8B39C9" w14:textId="2CDFE59A" w:rsidR="001C6F3A" w:rsidRDefault="001C6F3A" w:rsidP="001C6F3A">
      <w:pPr>
        <w:pStyle w:val="Textoindependiente"/>
        <w:spacing w:before="124"/>
        <w:ind w:left="499"/>
        <w:rPr>
          <w:color w:val="010101"/>
          <w:w w:val="105"/>
          <w:lang w:val="es-ES"/>
        </w:rPr>
      </w:pPr>
      <w:r w:rsidRPr="001C6F3A">
        <w:rPr>
          <w:color w:val="010101"/>
          <w:w w:val="105"/>
          <w:lang w:val="es-ES"/>
        </w:rPr>
        <w:t>Limitar el uso de iluminación artificial y del sonido a las necesidades básicas de</w:t>
      </w:r>
      <w:r>
        <w:rPr>
          <w:color w:val="010101"/>
          <w:w w:val="105"/>
          <w:lang w:val="es-ES"/>
        </w:rPr>
        <w:t xml:space="preserve"> </w:t>
      </w:r>
      <w:r w:rsidRPr="001C6F3A">
        <w:rPr>
          <w:color w:val="010101"/>
          <w:w w:val="105"/>
          <w:lang w:val="es-ES"/>
        </w:rPr>
        <w:t xml:space="preserve">organización, progresión, </w:t>
      </w:r>
      <w:r w:rsidR="00E9796E" w:rsidRPr="001C6F3A">
        <w:rPr>
          <w:color w:val="010101"/>
          <w:w w:val="105"/>
          <w:lang w:val="es-ES"/>
        </w:rPr>
        <w:t>seguridad y</w:t>
      </w:r>
      <w:r w:rsidRPr="001C6F3A">
        <w:rPr>
          <w:color w:val="010101"/>
          <w:w w:val="105"/>
          <w:lang w:val="es-ES"/>
        </w:rPr>
        <w:t xml:space="preserve"> emergencia, especialmente en el interior de espacios naturales protegidos.</w:t>
      </w:r>
    </w:p>
    <w:p w14:paraId="214DBE2D" w14:textId="42392456" w:rsidR="001C6F3A" w:rsidRPr="001C6F3A" w:rsidRDefault="001C6F3A" w:rsidP="00E9796E">
      <w:pPr>
        <w:rPr>
          <w:lang w:val="es-ES"/>
        </w:rPr>
      </w:pPr>
    </w:p>
    <w:sectPr w:rsidR="001C6F3A" w:rsidRPr="001C6F3A" w:rsidSect="001C6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220" w:right="720" w:bottom="740" w:left="1040" w:header="644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1C240" w14:textId="77777777" w:rsidR="00E9796E" w:rsidRDefault="00E9796E" w:rsidP="00E9796E">
      <w:r>
        <w:separator/>
      </w:r>
    </w:p>
  </w:endnote>
  <w:endnote w:type="continuationSeparator" w:id="0">
    <w:p w14:paraId="298ABA63" w14:textId="77777777" w:rsidR="00E9796E" w:rsidRDefault="00E9796E" w:rsidP="00E9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A3C9" w14:textId="77777777" w:rsidR="00E9796E" w:rsidRDefault="00E979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19D1D" w14:textId="77777777" w:rsidR="00E9796E" w:rsidRDefault="001C6F3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1A6173" wp14:editId="06197636">
              <wp:simplePos x="0" y="0"/>
              <wp:positionH relativeFrom="page">
                <wp:posOffset>747395</wp:posOffset>
              </wp:positionH>
              <wp:positionV relativeFrom="page">
                <wp:posOffset>10203180</wp:posOffset>
              </wp:positionV>
              <wp:extent cx="1355090" cy="159385"/>
              <wp:effectExtent l="4445" t="1905" r="2540" b="635"/>
              <wp:wrapNone/>
              <wp:docPr id="146566290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B9DD7" w14:textId="77777777" w:rsidR="00E9796E" w:rsidRDefault="00E9796E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proofErr w:type="spellStart"/>
                          <w:r>
                            <w:rPr>
                              <w:color w:val="7C7B7B"/>
                              <w:w w:val="105"/>
                              <w:sz w:val="19"/>
                            </w:rPr>
                            <w:t>Dirección</w:t>
                          </w:r>
                          <w:proofErr w:type="spellEnd"/>
                          <w:r>
                            <w:rPr>
                              <w:color w:val="7C7B7B"/>
                              <w:w w:val="105"/>
                              <w:sz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7C7B7B"/>
                              <w:w w:val="105"/>
                              <w:sz w:val="19"/>
                            </w:rPr>
                            <w:t>Técnica  FEDO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A617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8.85pt;margin-top:803.4pt;width:106.7pt;height:1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" filled="f" stroked="f">
              <v:textbox inset="0,0,0,0">
                <w:txbxContent>
                  <w:p w14:paraId="369B9DD7" w14:textId="77777777" w:rsidR="00E9796E" w:rsidRDefault="00E9796E">
                    <w:pPr>
                      <w:spacing w:before="12"/>
                      <w:ind w:left="20"/>
                      <w:rPr>
                        <w:sz w:val="19"/>
                      </w:rPr>
                    </w:pPr>
                    <w:proofErr w:type="spellStart"/>
                    <w:r>
                      <w:rPr>
                        <w:color w:val="7C7B7B"/>
                        <w:w w:val="105"/>
                        <w:sz w:val="19"/>
                      </w:rPr>
                      <w:t>Dirección</w:t>
                    </w:r>
                    <w:proofErr w:type="spellEnd"/>
                    <w:r>
                      <w:rPr>
                        <w:color w:val="7C7B7B"/>
                        <w:w w:val="105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color w:val="7C7B7B"/>
                        <w:w w:val="105"/>
                        <w:sz w:val="19"/>
                      </w:rPr>
                      <w:t>Técnica  FEDO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D8ABA5" wp14:editId="283D8AFF">
              <wp:simplePos x="0" y="0"/>
              <wp:positionH relativeFrom="page">
                <wp:posOffset>6130290</wp:posOffset>
              </wp:positionH>
              <wp:positionV relativeFrom="page">
                <wp:posOffset>10200005</wp:posOffset>
              </wp:positionV>
              <wp:extent cx="715645" cy="159385"/>
              <wp:effectExtent l="0" t="0" r="2540" b="3810"/>
              <wp:wrapNone/>
              <wp:docPr id="198457406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890D8" w14:textId="77777777" w:rsidR="00E9796E" w:rsidRDefault="00E9796E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7C7B7B"/>
                              <w:sz w:val="19"/>
                            </w:rPr>
                            <w:t>DT24-NR001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8ABA5" id="Cuadro de texto 2" o:spid="_x0000_s1027" type="#_x0000_t202" style="position:absolute;margin-left:482.7pt;margin-top:803.15pt;width:56.35pt;height:1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" filled="f" stroked="f">
              <v:textbox inset="0,0,0,0">
                <w:txbxContent>
                  <w:p w14:paraId="0D9890D8" w14:textId="77777777" w:rsidR="00E9796E" w:rsidRDefault="00E9796E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7C7B7B"/>
                        <w:sz w:val="19"/>
                      </w:rPr>
                      <w:t>DT24-NR001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0A1900" wp14:editId="0A6DEFF7">
              <wp:simplePos x="0" y="0"/>
              <wp:positionH relativeFrom="page">
                <wp:posOffset>3639820</wp:posOffset>
              </wp:positionH>
              <wp:positionV relativeFrom="page">
                <wp:posOffset>10203180</wp:posOffset>
              </wp:positionV>
              <wp:extent cx="188595" cy="159385"/>
              <wp:effectExtent l="1270" t="1905" r="635" b="635"/>
              <wp:wrapNone/>
              <wp:docPr id="123844670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7E1A4" w14:textId="177AFD29" w:rsidR="00E9796E" w:rsidRDefault="00E9796E">
                          <w:pPr>
                            <w:spacing w:before="20"/>
                            <w:ind w:left="42"/>
                            <w:rPr>
                              <w:rFonts w:asci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A1900" id="Cuadro de texto 1" o:spid="_x0000_s1028" type="#_x0000_t202" style="position:absolute;margin-left:286.6pt;margin-top:803.4pt;width:14.85pt;height:1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" filled="f" stroked="f">
              <v:textbox inset="0,0,0,0">
                <w:txbxContent>
                  <w:p w14:paraId="6BA7E1A4" w14:textId="177AFD29" w:rsidR="00E9796E" w:rsidRDefault="00E9796E">
                    <w:pPr>
                      <w:spacing w:before="20"/>
                      <w:ind w:left="42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D07A8" w14:textId="77777777" w:rsidR="00E9796E" w:rsidRDefault="00E979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36348" w14:textId="77777777" w:rsidR="00E9796E" w:rsidRDefault="00E9796E" w:rsidP="00E9796E">
      <w:r>
        <w:separator/>
      </w:r>
    </w:p>
  </w:footnote>
  <w:footnote w:type="continuationSeparator" w:id="0">
    <w:p w14:paraId="2435F4F6" w14:textId="77777777" w:rsidR="00E9796E" w:rsidRDefault="00E9796E" w:rsidP="00E9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6F53" w14:textId="77777777" w:rsidR="00E9796E" w:rsidRDefault="00E979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DA03" w14:textId="25146865" w:rsidR="00E9796E" w:rsidRPr="00E9796E" w:rsidRDefault="00E9796E" w:rsidP="00E9796E">
    <w:pPr>
      <w:widowControl/>
      <w:tabs>
        <w:tab w:val="left" w:pos="8640"/>
      </w:tabs>
      <w:kinsoku w:val="0"/>
      <w:overflowPunct w:val="0"/>
      <w:adjustRightInd w:val="0"/>
      <w:spacing w:before="174"/>
      <w:rPr>
        <w:rFonts w:eastAsiaTheme="minorHAnsi"/>
        <w:color w:val="7C7B7B"/>
        <w:w w:val="95"/>
        <w:lang w:val="es-ES"/>
        <w14:ligatures w14:val="standardContextual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6095C7EB" wp14:editId="406D2B72">
          <wp:simplePos x="0" y="0"/>
          <wp:positionH relativeFrom="column">
            <wp:posOffset>5410200</wp:posOffset>
          </wp:positionH>
          <wp:positionV relativeFrom="paragraph">
            <wp:posOffset>-221615</wp:posOffset>
          </wp:positionV>
          <wp:extent cx="995045" cy="484505"/>
          <wp:effectExtent l="0" t="0" r="0" b="0"/>
          <wp:wrapNone/>
          <wp:docPr id="9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04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9796E">
      <w:rPr>
        <w:rFonts w:eastAsiaTheme="minorHAnsi"/>
        <w:color w:val="7C7B7B"/>
        <w:w w:val="95"/>
        <w:lang w:val="es-ES"/>
        <w14:ligatures w14:val="standardContextual"/>
      </w:rPr>
      <w:t>FEDO NORMATIVA2024</w:t>
    </w:r>
    <w:r>
      <w:rPr>
        <w:rFonts w:eastAsiaTheme="minorHAnsi"/>
        <w:color w:val="7C7B7B"/>
        <w:w w:val="95"/>
        <w:lang w:val="es-ES"/>
        <w14:ligatures w14:val="standardContextual"/>
      </w:rPr>
      <w:tab/>
    </w:r>
  </w:p>
  <w:p w14:paraId="2B593F22" w14:textId="7ECCAA29" w:rsidR="00E9796E" w:rsidRPr="00E9796E" w:rsidRDefault="00E9796E" w:rsidP="00E9796E">
    <w:pPr>
      <w:pStyle w:val="Encabezado"/>
      <w:rPr>
        <w:lang w:val="es-ES"/>
      </w:rPr>
    </w:pPr>
    <w:r w:rsidRPr="00E9796E">
      <w:rPr>
        <w:rFonts w:eastAsiaTheme="minorHAnsi"/>
        <w:color w:val="7C7B7B"/>
        <w:w w:val="85"/>
        <w:lang w:val="es-ES"/>
        <w14:ligatures w14:val="standardContextual"/>
      </w:rPr>
      <w:t>LIGA ESPAÑOLA, CAMPEONATOS DE ESPAÑA Y SELECCIONES AUTONOMICAS DE RAID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6DEAB" w14:textId="77777777" w:rsidR="00E9796E" w:rsidRDefault="00E979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43BF7"/>
    <w:multiLevelType w:val="hybridMultilevel"/>
    <w:tmpl w:val="83FA79C4"/>
    <w:lvl w:ilvl="0" w:tplc="DEA01BC0">
      <w:start w:val="1"/>
      <w:numFmt w:val="decimal"/>
      <w:lvlText w:val="%1."/>
      <w:lvlJc w:val="left"/>
      <w:pPr>
        <w:ind w:left="480" w:hanging="369"/>
      </w:pPr>
      <w:rPr>
        <w:rFonts w:ascii="Times New Roman" w:eastAsia="Times New Roman" w:hAnsi="Times New Roman" w:cs="Times New Roman" w:hint="default"/>
        <w:color w:val="010101"/>
        <w:w w:val="107"/>
        <w:sz w:val="23"/>
        <w:szCs w:val="23"/>
      </w:rPr>
    </w:lvl>
    <w:lvl w:ilvl="1" w:tplc="04E295A8">
      <w:numFmt w:val="bullet"/>
      <w:lvlText w:val="•"/>
      <w:lvlJc w:val="left"/>
      <w:pPr>
        <w:ind w:left="1448" w:hanging="369"/>
      </w:pPr>
      <w:rPr>
        <w:rFonts w:hint="default"/>
      </w:rPr>
    </w:lvl>
    <w:lvl w:ilvl="2" w:tplc="B3763964">
      <w:numFmt w:val="bullet"/>
      <w:lvlText w:val="•"/>
      <w:lvlJc w:val="left"/>
      <w:pPr>
        <w:ind w:left="2417" w:hanging="369"/>
      </w:pPr>
      <w:rPr>
        <w:rFonts w:hint="default"/>
      </w:rPr>
    </w:lvl>
    <w:lvl w:ilvl="3" w:tplc="17DE1B88">
      <w:numFmt w:val="bullet"/>
      <w:lvlText w:val="•"/>
      <w:lvlJc w:val="left"/>
      <w:pPr>
        <w:ind w:left="3385" w:hanging="369"/>
      </w:pPr>
      <w:rPr>
        <w:rFonts w:hint="default"/>
      </w:rPr>
    </w:lvl>
    <w:lvl w:ilvl="4" w:tplc="8CA4EBDA">
      <w:numFmt w:val="bullet"/>
      <w:lvlText w:val="•"/>
      <w:lvlJc w:val="left"/>
      <w:pPr>
        <w:ind w:left="4354" w:hanging="369"/>
      </w:pPr>
      <w:rPr>
        <w:rFonts w:hint="default"/>
      </w:rPr>
    </w:lvl>
    <w:lvl w:ilvl="5" w:tplc="CC6253E8">
      <w:numFmt w:val="bullet"/>
      <w:lvlText w:val="•"/>
      <w:lvlJc w:val="left"/>
      <w:pPr>
        <w:ind w:left="5323" w:hanging="369"/>
      </w:pPr>
      <w:rPr>
        <w:rFonts w:hint="default"/>
      </w:rPr>
    </w:lvl>
    <w:lvl w:ilvl="6" w:tplc="7340D570">
      <w:numFmt w:val="bullet"/>
      <w:lvlText w:val="•"/>
      <w:lvlJc w:val="left"/>
      <w:pPr>
        <w:ind w:left="6291" w:hanging="369"/>
      </w:pPr>
      <w:rPr>
        <w:rFonts w:hint="default"/>
      </w:rPr>
    </w:lvl>
    <w:lvl w:ilvl="7" w:tplc="B1C68F0A">
      <w:numFmt w:val="bullet"/>
      <w:lvlText w:val="•"/>
      <w:lvlJc w:val="left"/>
      <w:pPr>
        <w:ind w:left="7260" w:hanging="369"/>
      </w:pPr>
      <w:rPr>
        <w:rFonts w:hint="default"/>
      </w:rPr>
    </w:lvl>
    <w:lvl w:ilvl="8" w:tplc="07580292">
      <w:numFmt w:val="bullet"/>
      <w:lvlText w:val="•"/>
      <w:lvlJc w:val="left"/>
      <w:pPr>
        <w:ind w:left="8229" w:hanging="369"/>
      </w:pPr>
      <w:rPr>
        <w:rFonts w:hint="default"/>
      </w:rPr>
    </w:lvl>
  </w:abstractNum>
  <w:num w:numId="1" w16cid:durableId="2020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3A"/>
    <w:rsid w:val="001C6F3A"/>
    <w:rsid w:val="009B1FB4"/>
    <w:rsid w:val="00E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B3EEF4C"/>
  <w15:chartTrackingRefBased/>
  <w15:docId w15:val="{F4BC609D-F0DA-4A27-89B2-4E66CAD2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6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6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6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6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6F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6F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F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6F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6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6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6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6F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6F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6F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6F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F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6F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6F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6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6F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1C6F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6F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6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6F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6F3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C6F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6F3A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979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96E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979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6E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3418</Characters>
  <Application>Microsoft Office Word</Application>
  <DocSecurity>0</DocSecurity>
  <Lines>126</Lines>
  <Paragraphs>77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 Marta Armisén</dc:creator>
  <cp:keywords/>
  <dc:description/>
  <cp:lastModifiedBy>FEDO Marta Armisén</cp:lastModifiedBy>
  <cp:revision>2</cp:revision>
  <dcterms:created xsi:type="dcterms:W3CDTF">2024-06-13T11:00:00Z</dcterms:created>
  <dcterms:modified xsi:type="dcterms:W3CDTF">2024-06-13T11:00:00Z</dcterms:modified>
</cp:coreProperties>
</file>